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F4CE" w14:textId="6D53CB76" w:rsidR="004D30DE" w:rsidRPr="00A37F4B" w:rsidRDefault="00A37F4B" w:rsidP="004D30DE">
      <w:pPr>
        <w:spacing w:line="480" w:lineRule="auto"/>
        <w:jc w:val="center"/>
        <w:rPr>
          <w:rFonts w:eastAsia="IBM Plex Sans SemiBold"/>
          <w:b/>
          <w:bCs/>
          <w:color w:val="30206B"/>
          <w:sz w:val="40"/>
          <w:szCs w:val="40"/>
        </w:rPr>
      </w:pPr>
      <w:r w:rsidRPr="00A37F4B">
        <w:rPr>
          <w:rFonts w:eastAsia="IBM Plex Sans SemiBold"/>
          <w:b/>
          <w:bCs/>
          <w:color w:val="30206B"/>
          <w:sz w:val="40"/>
          <w:szCs w:val="40"/>
        </w:rPr>
        <w:t xml:space="preserve">HR </w:t>
      </w:r>
      <w:r w:rsidR="004D30DE" w:rsidRPr="00A37F4B">
        <w:rPr>
          <w:rFonts w:eastAsia="IBM Plex Sans SemiBold"/>
          <w:b/>
          <w:bCs/>
          <w:color w:val="30206B"/>
          <w:sz w:val="40"/>
          <w:szCs w:val="40"/>
        </w:rPr>
        <w:t>Professional Development Plan Template</w:t>
      </w:r>
    </w:p>
    <w:tbl>
      <w:tblPr>
        <w:tblW w:w="10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2"/>
        <w:gridCol w:w="2682"/>
        <w:gridCol w:w="2682"/>
      </w:tblGrid>
      <w:tr w:rsidR="00AF54F6" w:rsidRPr="00A37F4B" w14:paraId="06272311" w14:textId="77777777" w:rsidTr="00DF22F0">
        <w:trPr>
          <w:cantSplit/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2E9C47EE" w:rsidR="00AF54F6" w:rsidRPr="00A37F4B" w:rsidRDefault="00A37F4B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Name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0DDDA7A9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28C3C119" w:rsidR="00AF54F6" w:rsidRPr="00A37F4B" w:rsidRDefault="004D30DE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3FE48AC6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37F4B" w:rsidRPr="00A37F4B" w14:paraId="3E9742C1" w14:textId="77777777" w:rsidTr="001B2177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29D9133A" w:rsidR="00A37F4B" w:rsidRPr="00A37F4B" w:rsidRDefault="00A37F4B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46"/>
                <w:szCs w:val="46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Start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19844FF3" w:rsidR="00A37F4B" w:rsidRPr="00A37F4B" w:rsidRDefault="00A37F4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A4361" w14:textId="6DE2013D" w:rsidR="00A37F4B" w:rsidRPr="00A37F4B" w:rsidRDefault="00A37F4B" w:rsidP="00AE3D6C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Review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257BCD6B" w:rsidR="00A37F4B" w:rsidRPr="00A37F4B" w:rsidRDefault="00A37F4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24CE720A" w14:textId="77777777" w:rsidR="00AF54F6" w:rsidRPr="00A37F4B" w:rsidRDefault="00AF54F6" w:rsidP="00AF54F6">
      <w:pPr>
        <w:rPr>
          <w:rFonts w:eastAsia="IBM Plex Sans SemiBold"/>
          <w:color w:val="30206B"/>
          <w:sz w:val="18"/>
          <w:szCs w:val="1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:rsidRPr="00A37F4B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719BF701" w:rsidR="00AF54F6" w:rsidRPr="00A37F4B" w:rsidRDefault="004D30DE" w:rsidP="001D33B4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CFF3FF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Professional goals to achieve</w:t>
            </w:r>
          </w:p>
          <w:p w14:paraId="6D2BFD61" w14:textId="5B9DEF6D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What </w:t>
            </w:r>
            <w:r w:rsidR="004D30DE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are your desired career advancement</w:t>
            </w:r>
            <w:r w:rsidR="00A0695D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goals</w:t>
            </w:r>
            <w:r w:rsidR="00DF22F0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for the next 12 months</w:t>
            </w:r>
            <w:r w:rsidR="00456281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:rsidRPr="00A37F4B" w14:paraId="2A6896FB" w14:textId="77777777" w:rsidTr="00A0695D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271F" w14:textId="683A6382" w:rsidR="00AF54F6" w:rsidRPr="00A37F4B" w:rsidRDefault="00A0695D" w:rsidP="00A0695D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1. </w:t>
            </w:r>
            <w:r w:rsidR="004D30DE" w:rsidRPr="00A37F4B">
              <w:rPr>
                <w:rFonts w:eastAsia="IBM Plex Sans"/>
                <w:iCs/>
                <w:color w:val="30206B"/>
              </w:rPr>
              <w:t>Get promoted to a leadership position</w:t>
            </w:r>
          </w:p>
          <w:p w14:paraId="29D5DA64" w14:textId="3AACDBD5" w:rsidR="00A0695D" w:rsidRPr="00A37F4B" w:rsidRDefault="00A0695D" w:rsidP="00A0695D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2. </w:t>
            </w:r>
            <w:r w:rsidRPr="00A37F4B">
              <w:rPr>
                <w:rFonts w:eastAsia="IBM Plex Sans"/>
                <w:i/>
                <w:color w:val="30206B"/>
              </w:rPr>
              <w:t>[Enter goal]</w:t>
            </w:r>
          </w:p>
          <w:p w14:paraId="29827FD4" w14:textId="77777777" w:rsidR="007F04BB" w:rsidRPr="00A37F4B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3. </w:t>
            </w:r>
            <w:r w:rsidRPr="00A37F4B">
              <w:rPr>
                <w:rFonts w:eastAsia="IBM Plex Sans"/>
                <w:i/>
                <w:color w:val="30206B"/>
              </w:rPr>
              <w:t>[Enter goal]</w:t>
            </w:r>
          </w:p>
          <w:p w14:paraId="3E613915" w14:textId="69DDB09A" w:rsidR="00A0695D" w:rsidRPr="00A37F4B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  <w:p w14:paraId="7C46278F" w14:textId="6707BECE" w:rsidR="00A0695D" w:rsidRPr="00A37F4B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</w:tbl>
    <w:p w14:paraId="0974E2BE" w14:textId="77777777" w:rsidR="00AF54F6" w:rsidRPr="00A37F4B" w:rsidRDefault="00AF54F6" w:rsidP="00AF54F6">
      <w:pPr>
        <w:rPr>
          <w:rFonts w:eastAsia="IBM Plex Sans SemiBold"/>
          <w:color w:val="30206B"/>
          <w:sz w:val="18"/>
          <w:szCs w:val="18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37F4B" w:rsidRPr="00A37F4B" w14:paraId="754C194D" w14:textId="77777777" w:rsidTr="00025F8E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0C718" w14:textId="77777777" w:rsidR="00A37F4B" w:rsidRPr="00A37F4B" w:rsidRDefault="00A37F4B" w:rsidP="00025F8E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What are your strengths?</w:t>
            </w:r>
          </w:p>
          <w:p w14:paraId="73D2B3E4" w14:textId="77777777" w:rsidR="00A37F4B" w:rsidRPr="00A37F4B" w:rsidRDefault="00A37F4B" w:rsidP="00025F8E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1216B"/>
                <w:sz w:val="20"/>
                <w:szCs w:val="20"/>
              </w:rPr>
              <w:t>Identify your strengths that you believe will help you grow in your career.</w:t>
            </w:r>
          </w:p>
        </w:tc>
      </w:tr>
      <w:tr w:rsidR="00A37F4B" w:rsidRPr="00A37F4B" w14:paraId="76E7798D" w14:textId="77777777" w:rsidTr="00025F8E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9956" w14:textId="06EEA5B8" w:rsidR="00A37F4B" w:rsidRPr="00A37F4B" w:rsidRDefault="00A37F4B" w:rsidP="00A37F4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I have a good grasp of numbers and data. </w:t>
            </w:r>
          </w:p>
          <w:p w14:paraId="04CE1D30" w14:textId="77777777" w:rsidR="00A37F4B" w:rsidRPr="00A37F4B" w:rsidRDefault="00A37F4B" w:rsidP="00A37F4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[List your strengths]</w:t>
            </w:r>
          </w:p>
          <w:p w14:paraId="72425C9A" w14:textId="77777777" w:rsidR="00A37F4B" w:rsidRPr="00A37F4B" w:rsidRDefault="00A37F4B" w:rsidP="00A37F4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[List your strengths]</w:t>
            </w:r>
          </w:p>
        </w:tc>
      </w:tr>
    </w:tbl>
    <w:p w14:paraId="6602C013" w14:textId="77777777" w:rsidR="00A37F4B" w:rsidRPr="00A37F4B" w:rsidRDefault="00A37F4B" w:rsidP="00AF54F6">
      <w:pPr>
        <w:rPr>
          <w:rFonts w:eastAsia="IBM Plex Sans SemiBold"/>
          <w:color w:val="30206B"/>
          <w:sz w:val="18"/>
          <w:szCs w:val="1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:rsidRPr="00A37F4B" w14:paraId="76AA8D7C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485AA97" w14:textId="0BFB9C4A" w:rsidR="00A37F4B" w:rsidRPr="00A37F4B" w:rsidRDefault="00A37F4B" w:rsidP="00A37F4B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Which skills do you need to master to achieve your professional goals?</w:t>
            </w:r>
          </w:p>
          <w:p w14:paraId="54D7D245" w14:textId="37213DCE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>Identify the specific skills or knowledge areas to develop in order to achieve th</w:t>
            </w:r>
            <w:r w:rsidR="008E0F2B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e</w:t>
            </w: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goal</w:t>
            </w:r>
            <w:r w:rsidR="008E0F2B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s</w:t>
            </w: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>.</w:t>
            </w:r>
          </w:p>
        </w:tc>
      </w:tr>
      <w:tr w:rsidR="00A0695D" w:rsidRPr="00A37F4B" w14:paraId="36B25429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C7E2" w14:textId="4066587A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A10" w14:textId="59FD6DF1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Skills</w:t>
            </w:r>
          </w:p>
        </w:tc>
      </w:tr>
      <w:tr w:rsidR="00A0695D" w:rsidRPr="00A37F4B" w14:paraId="26C631E1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758B" w14:textId="5AD492FE" w:rsidR="00A0695D" w:rsidRPr="00A37F4B" w:rsidRDefault="008E0F2B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Get promoted to a manager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4EBC" w14:textId="4089C029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 1 People management skills</w:t>
            </w:r>
          </w:p>
        </w:tc>
      </w:tr>
      <w:tr w:rsidR="00A0695D" w:rsidRPr="00A37F4B" w14:paraId="60C0ADE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4554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7105" w14:textId="5194DE12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1.2 Budget management</w:t>
            </w:r>
          </w:p>
        </w:tc>
      </w:tr>
      <w:tr w:rsidR="00A0695D" w:rsidRPr="00A37F4B" w14:paraId="2C770787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90BA" w14:textId="69BA3CDD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D855" w14:textId="700F5A2D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skill]</w:t>
            </w:r>
          </w:p>
        </w:tc>
      </w:tr>
      <w:tr w:rsidR="00A0695D" w:rsidRPr="00A37F4B" w14:paraId="3D0A31CE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86EE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3DD6" w14:textId="3BDE39DE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skill]</w:t>
            </w:r>
          </w:p>
        </w:tc>
      </w:tr>
    </w:tbl>
    <w:p w14:paraId="0CC19313" w14:textId="05453EBE" w:rsidR="00A0695D" w:rsidRPr="00A37F4B" w:rsidRDefault="00A0695D" w:rsidP="00A37F4B">
      <w:pPr>
        <w:spacing w:line="259" w:lineRule="auto"/>
        <w:rPr>
          <w:rFonts w:eastAsia="IBM Plex Sans SemiBold"/>
          <w:color w:val="30206B"/>
          <w:sz w:val="18"/>
          <w:szCs w:val="18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:rsidRPr="00A37F4B" w14:paraId="41EBA1C0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C5C4B4" w14:textId="77777777" w:rsidR="00A0695D" w:rsidRPr="00A37F4B" w:rsidRDefault="00A0695D" w:rsidP="00A0695D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Action plan</w:t>
            </w:r>
          </w:p>
          <w:p w14:paraId="2139CFF5" w14:textId="4A181B63" w:rsidR="00A0695D" w:rsidRPr="00A37F4B" w:rsidRDefault="00A0695D" w:rsidP="00A0695D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>Outline activities that are going to help achieve the professional goals.</w:t>
            </w:r>
          </w:p>
        </w:tc>
      </w:tr>
      <w:tr w:rsidR="00A0695D" w:rsidRPr="00A37F4B" w14:paraId="7F2E428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21FD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9536" w14:textId="0D8B51F4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Action plan</w:t>
            </w:r>
          </w:p>
        </w:tc>
      </w:tr>
      <w:tr w:rsidR="00A0695D" w:rsidRPr="00A37F4B" w14:paraId="36986BD3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513A" w14:textId="6CA5A004" w:rsidR="00A0695D" w:rsidRPr="00A37F4B" w:rsidRDefault="008E0F2B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Get promoted to a manager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D97D" w14:textId="6EC2ECDA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 xml:space="preserve">1. 1 </w:t>
            </w:r>
            <w:r w:rsidR="008E0F2B" w:rsidRPr="00A37F4B">
              <w:rPr>
                <w:rFonts w:eastAsia="IBM Plex Sans"/>
                <w:iCs/>
                <w:color w:val="30206B"/>
              </w:rPr>
              <w:t>Find a manager to be my mentor</w:t>
            </w:r>
          </w:p>
        </w:tc>
      </w:tr>
      <w:tr w:rsidR="00A0695D" w:rsidRPr="00A37F4B" w14:paraId="522BE31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4836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8D4" w14:textId="7495A149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1.2</w:t>
            </w:r>
            <w:r w:rsidR="008E0F2B" w:rsidRPr="00A37F4B">
              <w:rPr>
                <w:rFonts w:eastAsia="IBM Plex Sans"/>
                <w:iCs/>
                <w:color w:val="30206B"/>
              </w:rPr>
              <w:t xml:space="preserve"> Take on more responsibilities regarding the team’s budget</w:t>
            </w:r>
          </w:p>
        </w:tc>
      </w:tr>
      <w:tr w:rsidR="00A0695D" w:rsidRPr="00A37F4B" w14:paraId="4AB44C1D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B3E9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DA51" w14:textId="7B266C83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action plan]</w:t>
            </w:r>
          </w:p>
        </w:tc>
      </w:tr>
      <w:tr w:rsidR="00A0695D" w:rsidRPr="00A37F4B" w14:paraId="2B6FE5F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C397" w14:textId="77777777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1D2B" w14:textId="0EEF6DD9" w:rsidR="00A0695D" w:rsidRPr="00A37F4B" w:rsidRDefault="00A0695D" w:rsidP="00DE6466">
            <w:pPr>
              <w:widowControl w:val="0"/>
              <w:spacing w:line="240" w:lineRule="auto"/>
              <w:rPr>
                <w:rFonts w:eastAsia="IBM Plex Sans"/>
                <w:i/>
                <w:color w:val="30206B"/>
              </w:rPr>
            </w:pPr>
            <w:r w:rsidRPr="00A37F4B">
              <w:rPr>
                <w:rFonts w:eastAsia="IBM Plex Sans"/>
                <w:i/>
                <w:color w:val="30206B"/>
              </w:rPr>
              <w:t>[Enter action plan]</w:t>
            </w:r>
          </w:p>
        </w:tc>
      </w:tr>
    </w:tbl>
    <w:p w14:paraId="06F0BA33" w14:textId="701CBAC5" w:rsidR="00456281" w:rsidRPr="00A37F4B" w:rsidRDefault="00456281" w:rsidP="00AF54F6">
      <w:pPr>
        <w:rPr>
          <w:rFonts w:eastAsia="IBM Plex Sans SemiBold"/>
          <w:color w:val="30206B"/>
          <w:sz w:val="24"/>
          <w:szCs w:val="24"/>
        </w:rPr>
      </w:pPr>
    </w:p>
    <w:p w14:paraId="3BDC8A04" w14:textId="19361C45" w:rsidR="00AF54F6" w:rsidRPr="00A37F4B" w:rsidRDefault="00A37F4B" w:rsidP="00AF54F6">
      <w:pPr>
        <w:rPr>
          <w:rFonts w:eastAsia="IBM Plex Sans SemiBold"/>
          <w:color w:val="30206B"/>
          <w:sz w:val="24"/>
          <w:szCs w:val="24"/>
        </w:rPr>
      </w:pPr>
      <w:r w:rsidRPr="007F79B3">
        <w:rPr>
          <w:rFonts w:eastAsia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D9EF9" wp14:editId="16612013">
                <wp:simplePos x="0" y="0"/>
                <wp:positionH relativeFrom="column">
                  <wp:posOffset>2857500</wp:posOffset>
                </wp:positionH>
                <wp:positionV relativeFrom="page">
                  <wp:posOffset>10129520</wp:posOffset>
                </wp:positionV>
                <wp:extent cx="1030147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14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77F9F" w14:textId="77777777" w:rsidR="00A37F4B" w:rsidRDefault="00A37F4B" w:rsidP="00A37F4B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752CD9AF" wp14:editId="54A7FF1E">
                                  <wp:extent cx="733331" cy="199176"/>
                                  <wp:effectExtent l="0" t="0" r="3810" b="4445"/>
                                  <wp:docPr id="367511421" name="Picture 3675114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AC3760" w14:textId="10FB6FFD" w:rsidR="00A37F4B" w:rsidRDefault="00A37F4B" w:rsidP="00A37F4B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4A4EB36D" w14:textId="77777777" w:rsidR="00A37F4B" w:rsidRPr="00A37F4B" w:rsidRDefault="00A37F4B" w:rsidP="00A37F4B">
                            <w:pPr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9E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pt;margin-top:797.6pt;width:81.1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" filled="f" stroked="f" strokeweight=".5pt">
                <v:textbox>
                  <w:txbxContent>
                    <w:p w14:paraId="33577F9F" w14:textId="77777777" w:rsidR="00A37F4B" w:rsidRDefault="00A37F4B" w:rsidP="00A37F4B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752CD9AF" wp14:editId="54A7FF1E">
                            <wp:extent cx="733331" cy="199176"/>
                            <wp:effectExtent l="0" t="0" r="3810" b="4445"/>
                            <wp:docPr id="367511421" name="Picture 3675114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AC3760" w14:textId="10FB6FFD" w:rsidR="00A37F4B" w:rsidRDefault="00A37F4B" w:rsidP="00A37F4B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hyperlink r:id="rId8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  <w:p w14:paraId="4A4EB36D" w14:textId="77777777" w:rsidR="00A37F4B" w:rsidRPr="00A37F4B" w:rsidRDefault="00A37F4B" w:rsidP="00A37F4B">
                      <w:pPr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F54F6" w:rsidRPr="00A37F4B" w14:paraId="00DBD9BC" w14:textId="77777777" w:rsidTr="00AE3D6C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D5C62E" w14:textId="77777777" w:rsidR="00620DC4" w:rsidRPr="00A37F4B" w:rsidRDefault="00620DC4" w:rsidP="00620DC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lastRenderedPageBreak/>
              <w:t>Resources</w:t>
            </w:r>
          </w:p>
          <w:p w14:paraId="361FE689" w14:textId="651EC157" w:rsidR="00AF54F6" w:rsidRPr="00A37F4B" w:rsidRDefault="00620DC4" w:rsidP="00620DC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What </w:t>
            </w:r>
            <w:r w:rsidR="00456281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resources are you going to use to develop the skills and knowledge necessary to achieve </w:t>
            </w:r>
            <w:r w:rsidR="00641BBB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these goals</w:t>
            </w:r>
            <w:r w:rsidR="00456281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:rsidRPr="00A37F4B" w14:paraId="383359F1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AB1C" w14:textId="680B9EBD" w:rsidR="00AF54F6" w:rsidRPr="00A37F4B" w:rsidRDefault="00A0695D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1249" w14:textId="3C17513C" w:rsidR="00AF54F6" w:rsidRPr="00A37F4B" w:rsidRDefault="00A0695D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Resource</w:t>
            </w:r>
          </w:p>
        </w:tc>
      </w:tr>
      <w:tr w:rsidR="00AF54F6" w:rsidRPr="00A37F4B" w14:paraId="4DC24D73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4580" w14:textId="54F98D16" w:rsidR="00AF54F6" w:rsidRPr="00A37F4B" w:rsidRDefault="008E0F2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Get promoted to a manager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5E6" w14:textId="5086D86A" w:rsidR="00AF54F6" w:rsidRPr="00A37F4B" w:rsidRDefault="008E0F2B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A37F4B">
              <w:rPr>
                <w:rFonts w:eastAsia="IBM Plex Sans"/>
                <w:iCs/>
                <w:color w:val="30206B"/>
              </w:rPr>
              <w:t>1.1 Start a leadership online course</w:t>
            </w:r>
          </w:p>
        </w:tc>
      </w:tr>
      <w:tr w:rsidR="00AF54F6" w:rsidRPr="00A37F4B" w14:paraId="76EA1230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6E6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8264" w14:textId="101BDB91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35E179C9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AFCE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28C3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21F9A7FC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EFA9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DF7D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3058FF6F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45C4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42A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614C1D70" w14:textId="77777777" w:rsidR="00AF54F6" w:rsidRPr="00A37F4B" w:rsidRDefault="00AF54F6" w:rsidP="00AF54F6">
      <w:pPr>
        <w:rPr>
          <w:rFonts w:eastAsia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265"/>
        <w:gridCol w:w="6661"/>
        <w:gridCol w:w="1787"/>
      </w:tblGrid>
      <w:tr w:rsidR="00AF54F6" w:rsidRPr="00A37F4B" w14:paraId="10C572C3" w14:textId="77777777" w:rsidTr="007F04BB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42E8" w14:textId="1177F480" w:rsidR="00AF54F6" w:rsidRPr="00A37F4B" w:rsidRDefault="007966AF" w:rsidP="001D33B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</w:pPr>
            <w:r w:rsidRPr="00A37F4B">
              <w:rPr>
                <w:rFonts w:eastAsia="IBM Plex Sans Medium"/>
                <w:b/>
                <w:bCs/>
                <w:color w:val="30206B"/>
                <w:sz w:val="24"/>
                <w:szCs w:val="24"/>
              </w:rPr>
              <w:t>Feedback and evaluation</w:t>
            </w:r>
          </w:p>
          <w:p w14:paraId="179D835E" w14:textId="41483257" w:rsidR="00AF54F6" w:rsidRPr="00A37F4B" w:rsidRDefault="00FF1A0A" w:rsidP="001D33B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What is </w:t>
            </w:r>
            <w:r w:rsidR="00A37F4B">
              <w:rPr>
                <w:rFonts w:eastAsia="IBM Plex Sans"/>
                <w:i/>
                <w:color w:val="30206B"/>
                <w:sz w:val="20"/>
                <w:szCs w:val="20"/>
              </w:rPr>
              <w:t>your</w:t>
            </w:r>
            <w:r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progress</w:t>
            </w:r>
            <w:r w:rsidR="00AF54F6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in achieving </w:t>
            </w:r>
            <w:r w:rsidR="00A37F4B">
              <w:rPr>
                <w:rFonts w:eastAsia="IBM Plex Sans"/>
                <w:i/>
                <w:color w:val="30206B"/>
                <w:sz w:val="20"/>
                <w:szCs w:val="20"/>
              </w:rPr>
              <w:t>your</w:t>
            </w:r>
            <w:r w:rsidR="00AF54F6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r </w:t>
            </w:r>
            <w:r w:rsidR="00620DC4" w:rsidRPr="00A37F4B">
              <w:rPr>
                <w:rFonts w:eastAsia="IBM Plex Sans"/>
                <w:i/>
                <w:color w:val="30206B"/>
                <w:sz w:val="20"/>
                <w:szCs w:val="20"/>
              </w:rPr>
              <w:t>professional</w:t>
            </w:r>
            <w:r w:rsidR="00AF54F6" w:rsidRPr="00A37F4B">
              <w:rPr>
                <w:rFonts w:eastAsia="IBM Plex Sans"/>
                <w:i/>
                <w:color w:val="30206B"/>
                <w:sz w:val="20"/>
                <w:szCs w:val="20"/>
              </w:rPr>
              <w:t xml:space="preserve"> goals?</w:t>
            </w:r>
          </w:p>
        </w:tc>
      </w:tr>
      <w:tr w:rsidR="00AF54F6" w:rsidRPr="00A37F4B" w14:paraId="63643F9F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4C81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Goal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A40A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EFCD" w14:textId="402B5662" w:rsidR="00AF54F6" w:rsidRPr="00A37F4B" w:rsidRDefault="00A37F4B" w:rsidP="001D33B4">
            <w:pPr>
              <w:widowControl w:val="0"/>
              <w:spacing w:line="240" w:lineRule="auto"/>
              <w:rPr>
                <w:rFonts w:eastAsia="IBM Plex Sans SemiBold"/>
                <w:b/>
                <w:bCs/>
                <w:color w:val="30206B"/>
              </w:rPr>
            </w:pPr>
            <w:r w:rsidRPr="00A37F4B">
              <w:rPr>
                <w:rFonts w:eastAsia="IBM Plex Sans SemiBold"/>
                <w:b/>
                <w:bCs/>
                <w:color w:val="30206B"/>
              </w:rPr>
              <w:t>Review date</w:t>
            </w:r>
          </w:p>
        </w:tc>
      </w:tr>
      <w:tr w:rsidR="00AF54F6" w:rsidRPr="00A37F4B" w14:paraId="76070A7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A0CA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19AE" w14:textId="4DE962A4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202B" w14:textId="34E62A1C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282608E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EA14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A933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029C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51767703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F416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0FE" w14:textId="52111206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14F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78C38C0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9CE9" w14:textId="1FE4D81C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2EC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E20" w14:textId="5ACD4BD5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AF54F6" w:rsidRPr="00A37F4B" w14:paraId="58195DC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9953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239" w14:textId="76FAB3C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B99C" w14:textId="77777777" w:rsidR="00AF54F6" w:rsidRPr="00A37F4B" w:rsidRDefault="00AF54F6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07713C3A" w14:textId="7C9C0356" w:rsidR="00A74D1B" w:rsidRPr="00A37F4B" w:rsidRDefault="00A74D1B" w:rsidP="007F04BB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53F33C88" w14:textId="77777777" w:rsidR="00A74D1B" w:rsidRPr="00A37F4B" w:rsidRDefault="00A74D1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261F8E56" w14:textId="77777777" w:rsidR="00A74D1B" w:rsidRPr="00A37F4B" w:rsidRDefault="00A74D1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738F5CF6" w14:textId="77777777" w:rsidR="00A74D1B" w:rsidRPr="00A37F4B" w:rsidRDefault="00A74D1B" w:rsidP="00FF1A0A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1EEA502A" w14:textId="77777777" w:rsidR="007F04BB" w:rsidRPr="00A37F4B" w:rsidRDefault="007F04B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19F392EE" w14:textId="77777777" w:rsidR="00A74D1B" w:rsidRPr="00A37F4B" w:rsidRDefault="00A74D1B" w:rsidP="00AF54F6">
      <w:pPr>
        <w:spacing w:before="200"/>
        <w:jc w:val="center"/>
        <w:rPr>
          <w:rFonts w:eastAsia="IBM Plex Sans SemiBold"/>
          <w:color w:val="30206B"/>
          <w:sz w:val="24"/>
          <w:szCs w:val="24"/>
        </w:rPr>
      </w:pPr>
    </w:p>
    <w:p w14:paraId="41ECCF8F" w14:textId="0B7FAF6A" w:rsidR="00CB5637" w:rsidRPr="00A37F4B" w:rsidRDefault="00CB5637">
      <w:pPr>
        <w:spacing w:after="160" w:line="259" w:lineRule="auto"/>
        <w:rPr>
          <w:rFonts w:eastAsia="IBM Plex Sans"/>
          <w:color w:val="30206B"/>
          <w:sz w:val="16"/>
          <w:szCs w:val="16"/>
          <w:u w:val="single"/>
        </w:rPr>
      </w:pPr>
      <w:r w:rsidRPr="00A37F4B">
        <w:rPr>
          <w:rFonts w:eastAsia="IBM Plex Sans"/>
          <w:color w:val="30206B"/>
          <w:sz w:val="16"/>
          <w:szCs w:val="16"/>
          <w:u w:val="single"/>
        </w:rPr>
        <w:br w:type="page"/>
      </w:r>
    </w:p>
    <w:p w14:paraId="56B69448" w14:textId="75E30490" w:rsidR="00AF54F6" w:rsidRPr="00A37F4B" w:rsidRDefault="00B13E89" w:rsidP="00AF54F6">
      <w:pPr>
        <w:ind w:left="-142"/>
        <w:jc w:val="center"/>
        <w:rPr>
          <w:rFonts w:eastAsia="IBM Plex Sans SemiBold"/>
          <w:color w:val="30206B"/>
          <w:sz w:val="24"/>
          <w:szCs w:val="24"/>
        </w:rPr>
      </w:pPr>
      <w:r w:rsidRPr="00FA37C6">
        <w:rPr>
          <w:rFonts w:ascii="IBM Plex Sans" w:hAnsi="IBM Plex Sans"/>
          <w:noProof/>
          <w:color w:val="002060"/>
        </w:rPr>
        <w:lastRenderedPageBreak/>
        <w:drawing>
          <wp:anchor distT="0" distB="0" distL="114300" distR="114300" simplePos="0" relativeHeight="251664384" behindDoc="0" locked="0" layoutInCell="1" allowOverlap="1" wp14:anchorId="21330213" wp14:editId="7756421F">
            <wp:simplePos x="0" y="0"/>
            <wp:positionH relativeFrom="column">
              <wp:posOffset>-467833</wp:posOffset>
            </wp:positionH>
            <wp:positionV relativeFrom="page">
              <wp:posOffset>10633</wp:posOffset>
            </wp:positionV>
            <wp:extent cx="7601983" cy="10717618"/>
            <wp:effectExtent l="0" t="0" r="5715" b="1270"/>
            <wp:wrapNone/>
            <wp:docPr id="1830876527" name="Picture 1" descr="A screenshot of a cellphon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420" cy="1072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A37F4B" w:rsidSect="00A37F4B">
      <w:pgSz w:w="11906" w:h="16838" w:code="9"/>
      <w:pgMar w:top="543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2593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3"/>
  </w:num>
  <w:num w:numId="2" w16cid:durableId="875698617">
    <w:abstractNumId w:val="0"/>
  </w:num>
  <w:num w:numId="3" w16cid:durableId="1218785916">
    <w:abstractNumId w:val="2"/>
  </w:num>
  <w:num w:numId="4" w16cid:durableId="93555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237568"/>
    <w:rsid w:val="00324FBB"/>
    <w:rsid w:val="00456281"/>
    <w:rsid w:val="00496100"/>
    <w:rsid w:val="004D30DE"/>
    <w:rsid w:val="00620DC4"/>
    <w:rsid w:val="00641BBB"/>
    <w:rsid w:val="00786A36"/>
    <w:rsid w:val="007966AF"/>
    <w:rsid w:val="007F04BB"/>
    <w:rsid w:val="008E0F2B"/>
    <w:rsid w:val="009A788B"/>
    <w:rsid w:val="009D5D3C"/>
    <w:rsid w:val="00A0695D"/>
    <w:rsid w:val="00A0769C"/>
    <w:rsid w:val="00A37F4B"/>
    <w:rsid w:val="00A74D1B"/>
    <w:rsid w:val="00AE3D6C"/>
    <w:rsid w:val="00AF54F6"/>
    <w:rsid w:val="00B13E89"/>
    <w:rsid w:val="00CB5637"/>
    <w:rsid w:val="00DF22F0"/>
    <w:rsid w:val="00E528DC"/>
    <w:rsid w:val="00F83DAC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8</cp:revision>
  <cp:lastPrinted>2022-11-24T10:30:00Z</cp:lastPrinted>
  <dcterms:created xsi:type="dcterms:W3CDTF">2023-10-20T15:12:00Z</dcterms:created>
  <dcterms:modified xsi:type="dcterms:W3CDTF">2025-02-05T14:45:00Z</dcterms:modified>
</cp:coreProperties>
</file>